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8C0E" w14:textId="7331AE21" w:rsidR="00C60BD8" w:rsidRPr="00124C9A" w:rsidRDefault="00C60BD8" w:rsidP="00C60BD8">
      <w:pPr>
        <w:tabs>
          <w:tab w:val="left" w:pos="7200"/>
        </w:tabs>
        <w:rPr>
          <w:sz w:val="22"/>
          <w:szCs w:val="22"/>
        </w:rPr>
      </w:pPr>
      <w:r w:rsidRPr="00124C9A">
        <w:rPr>
          <w:sz w:val="22"/>
          <w:szCs w:val="22"/>
        </w:rPr>
        <w:t>TWENTY-SECOND REGULAR SESSION</w:t>
      </w:r>
      <w:r w:rsidR="00BD56CF" w:rsidRPr="00124C9A">
        <w:rPr>
          <w:sz w:val="22"/>
          <w:szCs w:val="22"/>
        </w:rPr>
        <w:tab/>
      </w:r>
      <w:r w:rsidRPr="00124C9A">
        <w:rPr>
          <w:sz w:val="22"/>
          <w:szCs w:val="22"/>
        </w:rPr>
        <w:t>OEA/Ser.L/X.2.22</w:t>
      </w:r>
    </w:p>
    <w:p w14:paraId="22E500E7" w14:textId="1C4930FC" w:rsidR="00C60BD8" w:rsidRPr="00124C9A" w:rsidRDefault="00C60BD8" w:rsidP="00C60BD8">
      <w:pPr>
        <w:tabs>
          <w:tab w:val="left" w:pos="7200"/>
        </w:tabs>
        <w:ind w:right="-1109"/>
        <w:rPr>
          <w:sz w:val="22"/>
          <w:szCs w:val="22"/>
        </w:rPr>
      </w:pPr>
      <w:r w:rsidRPr="00124C9A">
        <w:rPr>
          <w:sz w:val="22"/>
          <w:szCs w:val="22"/>
        </w:rPr>
        <w:t xml:space="preserve">July </w:t>
      </w:r>
      <w:r w:rsidR="00BD56CF" w:rsidRPr="00124C9A">
        <w:rPr>
          <w:sz w:val="22"/>
          <w:szCs w:val="22"/>
        </w:rPr>
        <w:t xml:space="preserve">27, </w:t>
      </w:r>
      <w:r w:rsidRPr="00124C9A">
        <w:rPr>
          <w:sz w:val="22"/>
          <w:szCs w:val="22"/>
        </w:rPr>
        <w:t>2022</w:t>
      </w:r>
      <w:r w:rsidRPr="00124C9A">
        <w:rPr>
          <w:sz w:val="22"/>
          <w:szCs w:val="22"/>
        </w:rPr>
        <w:tab/>
        <w:t>CICTE/doc.7/22</w:t>
      </w:r>
      <w:r w:rsidR="00A275DA">
        <w:rPr>
          <w:sz w:val="22"/>
          <w:szCs w:val="22"/>
        </w:rPr>
        <w:t xml:space="preserve"> rev. 1</w:t>
      </w:r>
    </w:p>
    <w:p w14:paraId="466075A9" w14:textId="146035C6" w:rsidR="00C60BD8" w:rsidRPr="00124C9A" w:rsidRDefault="00C60BD8" w:rsidP="00C60BD8">
      <w:pPr>
        <w:tabs>
          <w:tab w:val="left" w:pos="7200"/>
        </w:tabs>
        <w:rPr>
          <w:sz w:val="22"/>
          <w:szCs w:val="22"/>
        </w:rPr>
      </w:pPr>
      <w:r w:rsidRPr="00124C9A">
        <w:rPr>
          <w:sz w:val="22"/>
          <w:szCs w:val="22"/>
        </w:rPr>
        <w:t>Washington, D.C</w:t>
      </w:r>
      <w:r w:rsidR="00BD56CF" w:rsidRPr="00124C9A">
        <w:rPr>
          <w:sz w:val="22"/>
          <w:szCs w:val="22"/>
        </w:rPr>
        <w:t>.</w:t>
      </w:r>
      <w:r w:rsidRPr="00124C9A">
        <w:rPr>
          <w:sz w:val="22"/>
          <w:szCs w:val="22"/>
        </w:rPr>
        <w:tab/>
      </w:r>
      <w:r w:rsidR="00A275DA">
        <w:rPr>
          <w:sz w:val="22"/>
          <w:szCs w:val="22"/>
        </w:rPr>
        <w:t>27</w:t>
      </w:r>
      <w:r w:rsidR="00BD56CF" w:rsidRPr="00124C9A">
        <w:rPr>
          <w:sz w:val="22"/>
          <w:szCs w:val="22"/>
        </w:rPr>
        <w:t xml:space="preserve"> </w:t>
      </w:r>
      <w:r w:rsidRPr="00124C9A">
        <w:rPr>
          <w:sz w:val="22"/>
          <w:szCs w:val="22"/>
        </w:rPr>
        <w:t>July 2022</w:t>
      </w:r>
    </w:p>
    <w:p w14:paraId="7D8EA2C4" w14:textId="77777777" w:rsidR="00C60BD8" w:rsidRPr="00124C9A" w:rsidRDefault="00C60BD8" w:rsidP="00C60BD8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124C9A">
        <w:rPr>
          <w:sz w:val="22"/>
          <w:szCs w:val="22"/>
        </w:rPr>
        <w:tab/>
        <w:t>Original: Spanish</w:t>
      </w:r>
    </w:p>
    <w:p w14:paraId="64073941" w14:textId="77777777" w:rsidR="00C60BD8" w:rsidRPr="00124C9A" w:rsidRDefault="00C60BD8" w:rsidP="00C60BD8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0B22B8E4" w14:textId="77777777" w:rsidR="00197EB2" w:rsidRPr="00124C9A" w:rsidRDefault="00197EB2" w:rsidP="00124C9A">
      <w:pPr>
        <w:jc w:val="both"/>
        <w:rPr>
          <w:sz w:val="22"/>
          <w:szCs w:val="22"/>
        </w:rPr>
      </w:pPr>
    </w:p>
    <w:p w14:paraId="7D5F307B" w14:textId="77777777" w:rsidR="00B9244E" w:rsidRPr="00124C9A" w:rsidRDefault="00B9244E" w:rsidP="00124C9A">
      <w:pPr>
        <w:jc w:val="both"/>
        <w:rPr>
          <w:sz w:val="22"/>
          <w:szCs w:val="22"/>
        </w:rPr>
      </w:pPr>
    </w:p>
    <w:p w14:paraId="47D3D06D" w14:textId="77777777" w:rsidR="00B9244E" w:rsidRPr="00124C9A" w:rsidRDefault="00B9244E" w:rsidP="00124C9A">
      <w:pPr>
        <w:jc w:val="both"/>
        <w:rPr>
          <w:sz w:val="22"/>
          <w:szCs w:val="22"/>
        </w:rPr>
      </w:pPr>
    </w:p>
    <w:p w14:paraId="23EFB540" w14:textId="77777777" w:rsidR="00B9244E" w:rsidRPr="00124C9A" w:rsidRDefault="00B9244E" w:rsidP="00124C9A">
      <w:pPr>
        <w:jc w:val="both"/>
        <w:rPr>
          <w:sz w:val="22"/>
          <w:szCs w:val="22"/>
        </w:rPr>
      </w:pPr>
    </w:p>
    <w:p w14:paraId="3E090EF3" w14:textId="77777777" w:rsidR="00B9244E" w:rsidRPr="00124C9A" w:rsidRDefault="00B9244E" w:rsidP="00124C9A">
      <w:pPr>
        <w:jc w:val="both"/>
        <w:rPr>
          <w:sz w:val="22"/>
          <w:szCs w:val="22"/>
        </w:rPr>
      </w:pPr>
    </w:p>
    <w:p w14:paraId="0E39706F" w14:textId="49FBA6B3" w:rsidR="00B53830" w:rsidRPr="00124C9A" w:rsidRDefault="006A0657" w:rsidP="00B53830">
      <w:pPr>
        <w:jc w:val="center"/>
        <w:outlineLvl w:val="0"/>
        <w:rPr>
          <w:sz w:val="22"/>
          <w:szCs w:val="22"/>
        </w:rPr>
      </w:pPr>
      <w:r w:rsidRPr="00124C9A">
        <w:rPr>
          <w:sz w:val="22"/>
          <w:szCs w:val="22"/>
        </w:rPr>
        <w:t>AMENDMENT TO THE RULES OF PROCEDURE OF THE</w:t>
      </w:r>
    </w:p>
    <w:p w14:paraId="170B5FF2" w14:textId="15202BB5" w:rsidR="00B53830" w:rsidRPr="00124C9A" w:rsidRDefault="00B53830" w:rsidP="00B53830">
      <w:pPr>
        <w:jc w:val="center"/>
        <w:outlineLvl w:val="0"/>
        <w:rPr>
          <w:sz w:val="22"/>
          <w:szCs w:val="22"/>
        </w:rPr>
      </w:pPr>
      <w:r w:rsidRPr="00124C9A">
        <w:rPr>
          <w:sz w:val="22"/>
          <w:szCs w:val="22"/>
        </w:rPr>
        <w:t>INTER-AMERICAN COMMITTEE AGAINST TERRORISM (CICTE)</w:t>
      </w:r>
    </w:p>
    <w:p w14:paraId="667C3570" w14:textId="77777777" w:rsidR="006A0657" w:rsidRPr="00124C9A" w:rsidRDefault="006A0657" w:rsidP="006A0657">
      <w:pPr>
        <w:rPr>
          <w:sz w:val="22"/>
          <w:szCs w:val="22"/>
        </w:rPr>
      </w:pPr>
    </w:p>
    <w:p w14:paraId="41E961EF" w14:textId="1488437E" w:rsidR="00A275DA" w:rsidRDefault="00A275DA" w:rsidP="00A275D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E1E0E">
        <w:rPr>
          <w:sz w:val="22"/>
          <w:szCs w:val="22"/>
        </w:rPr>
        <w:t>(Approved at the first plenary session held on July 27, 2022)</w:t>
      </w:r>
    </w:p>
    <w:p w14:paraId="4A91FC22" w14:textId="77777777" w:rsidR="00A275DA" w:rsidRPr="00EE1E0E" w:rsidRDefault="00A275DA" w:rsidP="00A275D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3262D529" w14:textId="77777777" w:rsidR="006A0657" w:rsidRPr="00124C9A" w:rsidRDefault="006A0657" w:rsidP="00124C9A">
      <w:pPr>
        <w:pStyle w:val="Default"/>
        <w:jc w:val="both"/>
        <w:rPr>
          <w:color w:val="auto"/>
          <w:sz w:val="22"/>
          <w:szCs w:val="22"/>
        </w:rPr>
      </w:pPr>
    </w:p>
    <w:p w14:paraId="461B0219" w14:textId="3144AB0D" w:rsidR="006A0657" w:rsidRPr="00124C9A" w:rsidRDefault="006A0657" w:rsidP="006A0657">
      <w:pPr>
        <w:pStyle w:val="Default"/>
        <w:jc w:val="center"/>
        <w:rPr>
          <w:color w:val="auto"/>
          <w:sz w:val="22"/>
          <w:szCs w:val="22"/>
        </w:rPr>
      </w:pPr>
      <w:r w:rsidRPr="00124C9A">
        <w:rPr>
          <w:b/>
          <w:color w:val="auto"/>
          <w:sz w:val="22"/>
          <w:szCs w:val="22"/>
        </w:rPr>
        <w:t xml:space="preserve">Chapter IV </w:t>
      </w:r>
    </w:p>
    <w:p w14:paraId="152C4EF4" w14:textId="1896BA20" w:rsidR="006A0657" w:rsidRPr="00124C9A" w:rsidRDefault="006A0657" w:rsidP="006A0657">
      <w:pPr>
        <w:pStyle w:val="Default"/>
        <w:jc w:val="center"/>
        <w:rPr>
          <w:color w:val="auto"/>
          <w:sz w:val="22"/>
          <w:szCs w:val="22"/>
        </w:rPr>
      </w:pPr>
      <w:r w:rsidRPr="00124C9A">
        <w:rPr>
          <w:b/>
          <w:color w:val="auto"/>
          <w:sz w:val="22"/>
          <w:szCs w:val="22"/>
        </w:rPr>
        <w:t xml:space="preserve">CHAIR AND VICE CHAIR </w:t>
      </w:r>
    </w:p>
    <w:p w14:paraId="5FDDA042" w14:textId="23E3B53F" w:rsidR="006A0657" w:rsidRPr="00124C9A" w:rsidRDefault="006A0657" w:rsidP="006A0657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71AD0654" w14:textId="77777777" w:rsidR="006A0657" w:rsidRPr="00124C9A" w:rsidRDefault="006A0657" w:rsidP="006A0657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5459F7F7" w14:textId="003C2B32" w:rsidR="006A0657" w:rsidRDefault="006A0657" w:rsidP="006A065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24C9A">
        <w:rPr>
          <w:color w:val="auto"/>
          <w:sz w:val="22"/>
          <w:szCs w:val="22"/>
          <w:u w:val="single"/>
        </w:rPr>
        <w:t xml:space="preserve">Article 6 </w:t>
      </w:r>
    </w:p>
    <w:p w14:paraId="1F51C866" w14:textId="77777777" w:rsidR="009C4DF1" w:rsidRPr="00124C9A" w:rsidRDefault="009C4DF1" w:rsidP="006A0657">
      <w:pPr>
        <w:pStyle w:val="Default"/>
        <w:jc w:val="both"/>
        <w:rPr>
          <w:color w:val="auto"/>
          <w:sz w:val="22"/>
          <w:szCs w:val="22"/>
        </w:rPr>
      </w:pPr>
    </w:p>
    <w:p w14:paraId="1A8A9F77" w14:textId="2D052F79" w:rsidR="006A0657" w:rsidRPr="00124C9A" w:rsidRDefault="006A0657" w:rsidP="00102F74">
      <w:pPr>
        <w:jc w:val="both"/>
        <w:rPr>
          <w:sz w:val="22"/>
          <w:szCs w:val="22"/>
        </w:rPr>
      </w:pPr>
      <w:r w:rsidRPr="00124C9A">
        <w:rPr>
          <w:sz w:val="22"/>
          <w:szCs w:val="22"/>
        </w:rPr>
        <w:t>The chair and vice chair shall be elected and shall perform their duties in accordance with the procedures established in Articles 7 and 8 of the Statute of CICTE.</w:t>
      </w:r>
    </w:p>
    <w:p w14:paraId="1D2CD96E" w14:textId="77777777" w:rsidR="00D53C53" w:rsidRDefault="00D53C53" w:rsidP="00D53C53">
      <w:pPr>
        <w:ind w:firstLine="720"/>
        <w:jc w:val="both"/>
        <w:rPr>
          <w:bCs/>
          <w:sz w:val="22"/>
          <w:szCs w:val="22"/>
        </w:rPr>
      </w:pPr>
    </w:p>
    <w:p w14:paraId="4F862F72" w14:textId="27AC6F0C" w:rsidR="006A0657" w:rsidRPr="00A275DA" w:rsidRDefault="00A85730" w:rsidP="00102F74">
      <w:pPr>
        <w:jc w:val="both"/>
        <w:rPr>
          <w:bCs/>
          <w:sz w:val="22"/>
          <w:szCs w:val="22"/>
        </w:rPr>
      </w:pPr>
      <w:r w:rsidRPr="00A275DA">
        <w:rPr>
          <w:bCs/>
          <w:sz w:val="22"/>
          <w:szCs w:val="22"/>
        </w:rPr>
        <w:t>The e</w:t>
      </w:r>
      <w:r w:rsidR="006A0657" w:rsidRPr="00A275DA">
        <w:rPr>
          <w:bCs/>
          <w:sz w:val="22"/>
          <w:szCs w:val="22"/>
        </w:rPr>
        <w:t xml:space="preserve">lection </w:t>
      </w:r>
      <w:r w:rsidR="004E4F5D" w:rsidRPr="00A275DA">
        <w:rPr>
          <w:bCs/>
          <w:sz w:val="22"/>
          <w:szCs w:val="22"/>
        </w:rPr>
        <w:t>to fill</w:t>
      </w:r>
      <w:r w:rsidR="006A0657" w:rsidRPr="00A275DA">
        <w:rPr>
          <w:bCs/>
          <w:sz w:val="22"/>
          <w:szCs w:val="22"/>
        </w:rPr>
        <w:t xml:space="preserve"> these positions shall be held as the last item on the agenda of the annual regular session, after which the hand-over of duties shall take place.</w:t>
      </w:r>
    </w:p>
    <w:p w14:paraId="03968BB9" w14:textId="7E8926ED" w:rsidR="004C61F0" w:rsidRPr="0011279D" w:rsidRDefault="0076717A" w:rsidP="006A0657">
      <w:pPr>
        <w:pStyle w:val="wordsection1"/>
        <w:ind w:right="113"/>
        <w:jc w:val="both"/>
        <w:rPr>
          <w:sz w:val="22"/>
          <w:szCs w:val="22"/>
        </w:rPr>
      </w:pPr>
      <w:r w:rsidRPr="001127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741BD" wp14:editId="119D12FB">
                <wp:simplePos x="0" y="0"/>
                <wp:positionH relativeFrom="column">
                  <wp:posOffset>-84455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309876" w14:textId="2E763B3E" w:rsidR="0076717A" w:rsidRPr="0076717A" w:rsidRDefault="007671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275DA">
                              <w:rPr>
                                <w:noProof/>
                                <w:sz w:val="18"/>
                              </w:rPr>
                              <w:t>CICTE01493E01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4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65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Cih7HZ3AAAAAcBAAAPAAAAZHJzL2Rvd25yZXYueG1sTI/BTsMwEETvSPyDtUjcWjtELSVkUwES&#10;Fy6opeLsxEscGq+j2G0CX485wXE0o5k35XZ2vTjTGDrPCNlSgSBuvOm4RTi8PS82IELUbHTvmRC+&#10;KMC2urwodWH8xDs672MrUgmHQiPYGIdCytBYcjos/UCcvA8/Oh2THFtpRj2lctfLG6XW0umO04LV&#10;Az1Zao77k0N4bz/psXsZv9WrVNNx43eH+tYiXl/ND/cgIs3xLwy/+AkdqsRU+xObIHqERZbnKYqQ&#10;HiV7ld2tQNQI+VqBrEr5n7/6AQAA//8DAFBLAQItABQABgAIAAAAIQC2gziS/gAAAOEBAAATAAAA&#10;AAAAAAAAAAAAAAAAAABbQ29udGVudF9UeXBlc10ueG1sUEsBAi0AFAAGAAgAAAAhADj9If/WAAAA&#10;lAEAAAsAAAAAAAAAAAAAAAAALwEAAF9yZWxzLy5yZWxzUEsBAi0AFAAGAAgAAAAhACDO4EGAAgAA&#10;BQUAAA4AAAAAAAAAAAAAAAAALgIAAGRycy9lMm9Eb2MueG1sUEsBAi0AFAAGAAgAAAAhAKKHsdnc&#10;AAAABwEAAA8AAAAAAAAAAAAAAAAA2gQAAGRycy9kb3ducmV2LnhtbFBLBQYAAAAABAAEAPMAAADj&#10;BQAAAAA=&#10;" fillcolor="white [3212]" stroked="f">
                <v:stroke joinstyle="round"/>
                <v:textbox>
                  <w:txbxContent>
                    <w:p w14:paraId="2D309876" w14:textId="2E763B3E" w:rsidR="0076717A" w:rsidRPr="0076717A" w:rsidRDefault="0076717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275DA">
                        <w:rPr>
                          <w:noProof/>
                          <w:sz w:val="18"/>
                        </w:rPr>
                        <w:t>CICTE01493E01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C61F0" w:rsidRPr="0011279D" w:rsidSect="0011279D">
      <w:headerReference w:type="first" r:id="rId11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3DB3" w14:textId="77777777" w:rsidR="003115E6" w:rsidRDefault="003115E6">
      <w:r>
        <w:separator/>
      </w:r>
    </w:p>
  </w:endnote>
  <w:endnote w:type="continuationSeparator" w:id="0">
    <w:p w14:paraId="5D8C5A3D" w14:textId="77777777" w:rsidR="003115E6" w:rsidRDefault="0031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B205" w14:textId="77777777" w:rsidR="003115E6" w:rsidRDefault="003115E6">
      <w:r>
        <w:separator/>
      </w:r>
    </w:p>
  </w:footnote>
  <w:footnote w:type="continuationSeparator" w:id="0">
    <w:p w14:paraId="56DA8B9D" w14:textId="77777777" w:rsidR="003115E6" w:rsidRDefault="0031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E310" w14:textId="7772943F" w:rsidR="0011279D" w:rsidRPr="0011279D" w:rsidRDefault="00A275DA">
    <w:pPr>
      <w:pStyle w:val="Header"/>
      <w:jc w:val="center"/>
      <w:rPr>
        <w:sz w:val="22"/>
        <w:szCs w:val="22"/>
      </w:rPr>
    </w:pPr>
    <w:r w:rsidRPr="00E14DB6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01AE2C7A" wp14:editId="5C559344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258695" cy="639445"/>
          <wp:effectExtent l="0" t="0" r="8255" b="8255"/>
          <wp:wrapNone/>
          <wp:docPr id="2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3D7CE" w14:textId="77777777" w:rsidR="00A275DA" w:rsidRDefault="00A275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E7FCF"/>
    <w:rsid w:val="000F03FE"/>
    <w:rsid w:val="000F65B7"/>
    <w:rsid w:val="00102F74"/>
    <w:rsid w:val="00105D0F"/>
    <w:rsid w:val="00107496"/>
    <w:rsid w:val="001075B5"/>
    <w:rsid w:val="00110D11"/>
    <w:rsid w:val="00111511"/>
    <w:rsid w:val="001121A8"/>
    <w:rsid w:val="0011279D"/>
    <w:rsid w:val="00115469"/>
    <w:rsid w:val="00121552"/>
    <w:rsid w:val="001242A1"/>
    <w:rsid w:val="00124C9A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A76D1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15E6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3972"/>
    <w:rsid w:val="003B42C8"/>
    <w:rsid w:val="003B5C63"/>
    <w:rsid w:val="003B6117"/>
    <w:rsid w:val="003B758B"/>
    <w:rsid w:val="003B7F24"/>
    <w:rsid w:val="003C5737"/>
    <w:rsid w:val="003C5A64"/>
    <w:rsid w:val="003D05E7"/>
    <w:rsid w:val="003D163D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E4F5D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0657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6717A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06CF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C4DF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5DA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5730"/>
    <w:rsid w:val="00A86AA5"/>
    <w:rsid w:val="00A86DD9"/>
    <w:rsid w:val="00A86EE1"/>
    <w:rsid w:val="00A87577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0547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C63B6"/>
    <w:rsid w:val="00BD00B4"/>
    <w:rsid w:val="00BD1282"/>
    <w:rsid w:val="00BD1911"/>
    <w:rsid w:val="00BD3876"/>
    <w:rsid w:val="00BD4CD0"/>
    <w:rsid w:val="00BD56CF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0BD8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279E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1D6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3C53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57AFD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customStyle="1" w:styleId="Default">
    <w:name w:val="Default"/>
    <w:rsid w:val="006A06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2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DEC7-7D51-4843-B2DF-023B66CA14BB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64A16-C181-433E-92E5-D176A1E41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6</cp:revision>
  <cp:lastPrinted>2019-04-15T16:40:00Z</cp:lastPrinted>
  <dcterms:created xsi:type="dcterms:W3CDTF">2022-07-27T16:33:00Z</dcterms:created>
  <dcterms:modified xsi:type="dcterms:W3CDTF">2022-07-27T17:53:00Z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0x0101008E003B3FC94A834DBEE01557366D7C59</vt:lpwstr>
  </property>
  <property fmtid="{D5CDD505-2E9C-101B-9397-08002B2CF9AE}" pid="4" name="Order">
    <vt:r8>33058500</vt:r8>
  </property>
</Properties>
</file>